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DAC" w:rsidRDefault="002B57CE" w:rsidP="00031DAC">
      <w:pPr>
        <w:jc w:val="center"/>
      </w:pPr>
      <w:r>
        <w:rPr>
          <w:noProof/>
        </w:rPr>
        <w:drawing>
          <wp:inline distT="0" distB="0" distL="0" distR="0">
            <wp:extent cx="540385" cy="457200"/>
            <wp:effectExtent l="19050" t="0" r="0" b="0"/>
            <wp:docPr id="1" name="Рисунок 1" descr="86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8616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1DAC" w:rsidRDefault="00031DAC" w:rsidP="00031DAC">
      <w:pPr>
        <w:jc w:val="center"/>
      </w:pPr>
    </w:p>
    <w:p w:rsidR="00031DAC" w:rsidRPr="00450072" w:rsidRDefault="00031DAC" w:rsidP="00031DAC">
      <w:pPr>
        <w:jc w:val="center"/>
        <w:rPr>
          <w:b/>
          <w:spacing w:val="44"/>
          <w:sz w:val="18"/>
          <w:szCs w:val="18"/>
        </w:rPr>
      </w:pPr>
      <w:r w:rsidRPr="00450072">
        <w:rPr>
          <w:b/>
          <w:spacing w:val="44"/>
          <w:sz w:val="18"/>
          <w:szCs w:val="18"/>
        </w:rPr>
        <w:t>МИНИСТЕРСТВО ЗДРАВООХРАНЕНИЯ САРАТОВСКОЙ ОБЛАСТИ</w:t>
      </w:r>
    </w:p>
    <w:p w:rsidR="00031DAC" w:rsidRPr="00031DAC" w:rsidRDefault="00031DAC" w:rsidP="00031DAC">
      <w:pPr>
        <w:jc w:val="center"/>
        <w:rPr>
          <w:b/>
        </w:rPr>
      </w:pPr>
    </w:p>
    <w:p w:rsidR="00031DAC" w:rsidRPr="00450072" w:rsidRDefault="00031DAC" w:rsidP="00031DAC">
      <w:pPr>
        <w:jc w:val="center"/>
        <w:rPr>
          <w:b/>
          <w:spacing w:val="30"/>
          <w:sz w:val="28"/>
          <w:szCs w:val="28"/>
        </w:rPr>
      </w:pPr>
      <w:r w:rsidRPr="00450072">
        <w:rPr>
          <w:b/>
          <w:spacing w:val="30"/>
          <w:sz w:val="28"/>
          <w:szCs w:val="28"/>
        </w:rPr>
        <w:t>ОБЛАСТНОЕ ГОСУДАРСТВЕННОЕ УЧРЕЖДЕНИЕ</w:t>
      </w:r>
    </w:p>
    <w:p w:rsidR="00031DAC" w:rsidRPr="00031DAC" w:rsidRDefault="00031DAC" w:rsidP="00031DAC">
      <w:pPr>
        <w:jc w:val="center"/>
        <w:rPr>
          <w:b/>
          <w:spacing w:val="66"/>
          <w:sz w:val="34"/>
          <w:szCs w:val="34"/>
        </w:rPr>
      </w:pPr>
      <w:r w:rsidRPr="00031DAC">
        <w:rPr>
          <w:b/>
          <w:spacing w:val="66"/>
          <w:sz w:val="34"/>
          <w:szCs w:val="34"/>
        </w:rPr>
        <w:t>«САРАТОВСКИЙ АПТЕЧНЫЙ СКЛАД»</w:t>
      </w:r>
    </w:p>
    <w:p w:rsidR="00031DAC" w:rsidRDefault="00031DAC" w:rsidP="00031DAC">
      <w:pPr>
        <w:jc w:val="center"/>
      </w:pPr>
    </w:p>
    <w:p w:rsidR="00031DAC" w:rsidRDefault="00031DAC" w:rsidP="00031DAC">
      <w:pPr>
        <w:jc w:val="center"/>
      </w:pPr>
    </w:p>
    <w:p w:rsidR="00031DAC" w:rsidRDefault="00031DAC" w:rsidP="00031DAC">
      <w:pPr>
        <w:jc w:val="center"/>
        <w:rPr>
          <w:b/>
          <w:spacing w:val="60"/>
          <w:sz w:val="28"/>
          <w:szCs w:val="28"/>
        </w:rPr>
      </w:pPr>
      <w:r w:rsidRPr="00031DAC">
        <w:rPr>
          <w:b/>
          <w:spacing w:val="60"/>
          <w:sz w:val="28"/>
          <w:szCs w:val="28"/>
        </w:rPr>
        <w:t>ПРИКАЗ</w:t>
      </w:r>
    </w:p>
    <w:p w:rsidR="003E2871" w:rsidRDefault="003E2871" w:rsidP="00031DAC">
      <w:pPr>
        <w:jc w:val="center"/>
        <w:rPr>
          <w:b/>
          <w:spacing w:val="60"/>
          <w:sz w:val="28"/>
          <w:szCs w:val="28"/>
        </w:rPr>
      </w:pPr>
    </w:p>
    <w:tbl>
      <w:tblPr>
        <w:tblW w:w="0" w:type="auto"/>
        <w:tblLook w:val="01E0"/>
      </w:tblPr>
      <w:tblGrid>
        <w:gridCol w:w="3189"/>
        <w:gridCol w:w="3190"/>
        <w:gridCol w:w="3191"/>
      </w:tblGrid>
      <w:tr w:rsidR="00031DAC" w:rsidRPr="00E077AA" w:rsidTr="00E077AA">
        <w:tc>
          <w:tcPr>
            <w:tcW w:w="3190" w:type="dxa"/>
          </w:tcPr>
          <w:p w:rsidR="00031DAC" w:rsidRPr="00E077AA" w:rsidRDefault="00031DAC" w:rsidP="00031DAC">
            <w:pPr>
              <w:rPr>
                <w:sz w:val="28"/>
                <w:szCs w:val="28"/>
              </w:rPr>
            </w:pPr>
            <w:r w:rsidRPr="00E077AA">
              <w:rPr>
                <w:sz w:val="28"/>
                <w:szCs w:val="28"/>
              </w:rPr>
              <w:t>г. Саратов</w:t>
            </w:r>
          </w:p>
        </w:tc>
        <w:tc>
          <w:tcPr>
            <w:tcW w:w="3190" w:type="dxa"/>
          </w:tcPr>
          <w:p w:rsidR="00031DAC" w:rsidRPr="00E077AA" w:rsidRDefault="00031DAC" w:rsidP="009A4E96">
            <w:pPr>
              <w:jc w:val="center"/>
              <w:rPr>
                <w:b/>
                <w:sz w:val="28"/>
                <w:szCs w:val="28"/>
              </w:rPr>
            </w:pPr>
            <w:r w:rsidRPr="00E077AA">
              <w:rPr>
                <w:b/>
                <w:sz w:val="28"/>
                <w:szCs w:val="28"/>
              </w:rPr>
              <w:t xml:space="preserve">№ </w:t>
            </w:r>
            <w:r w:rsidR="009A4E96">
              <w:rPr>
                <w:b/>
                <w:sz w:val="28"/>
                <w:szCs w:val="28"/>
              </w:rPr>
              <w:t>1</w:t>
            </w:r>
            <w:r w:rsidR="009C1350">
              <w:rPr>
                <w:b/>
                <w:sz w:val="28"/>
                <w:szCs w:val="28"/>
              </w:rPr>
              <w:t>/1</w:t>
            </w:r>
            <w:r w:rsidR="009A4E96">
              <w:rPr>
                <w:b/>
                <w:sz w:val="28"/>
                <w:szCs w:val="28"/>
              </w:rPr>
              <w:t>7</w:t>
            </w:r>
            <w:r w:rsidRPr="00E077AA">
              <w:rPr>
                <w:b/>
                <w:sz w:val="28"/>
                <w:szCs w:val="28"/>
              </w:rPr>
              <w:t xml:space="preserve"> - </w:t>
            </w:r>
            <w:proofErr w:type="gramStart"/>
            <w:r w:rsidR="00181C76" w:rsidRPr="00E077AA">
              <w:rPr>
                <w:b/>
                <w:sz w:val="28"/>
                <w:szCs w:val="28"/>
              </w:rPr>
              <w:t>П</w:t>
            </w:r>
            <w:proofErr w:type="gramEnd"/>
          </w:p>
        </w:tc>
        <w:tc>
          <w:tcPr>
            <w:tcW w:w="3191" w:type="dxa"/>
          </w:tcPr>
          <w:p w:rsidR="00031DAC" w:rsidRPr="006714F3" w:rsidRDefault="009A4E96" w:rsidP="009A4E96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09</w:t>
            </w:r>
            <w:r w:rsidR="00031DAC" w:rsidRPr="00E077AA">
              <w:rPr>
                <w:sz w:val="28"/>
                <w:szCs w:val="28"/>
              </w:rPr>
              <w:t>.</w:t>
            </w:r>
            <w:r w:rsidR="006913AE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</w:t>
            </w:r>
            <w:r w:rsidR="00031DAC" w:rsidRPr="00E077AA">
              <w:rPr>
                <w:sz w:val="28"/>
                <w:szCs w:val="28"/>
              </w:rPr>
              <w:t>.20</w:t>
            </w:r>
            <w:r w:rsidR="0052160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</w:p>
        </w:tc>
      </w:tr>
    </w:tbl>
    <w:p w:rsidR="00FB0163" w:rsidRDefault="00FB0163" w:rsidP="009F727B">
      <w:pPr>
        <w:ind w:right="4675"/>
        <w:rPr>
          <w:i/>
          <w:sz w:val="28"/>
          <w:szCs w:val="28"/>
        </w:rPr>
      </w:pPr>
    </w:p>
    <w:p w:rsidR="00FB0163" w:rsidRDefault="00FB0163" w:rsidP="009F727B">
      <w:pPr>
        <w:ind w:right="4675"/>
        <w:rPr>
          <w:i/>
          <w:sz w:val="28"/>
          <w:szCs w:val="28"/>
        </w:rPr>
      </w:pPr>
    </w:p>
    <w:p w:rsidR="006E35C8" w:rsidRDefault="00FC185C" w:rsidP="009F727B">
      <w:pPr>
        <w:ind w:right="4675"/>
        <w:rPr>
          <w:i/>
          <w:sz w:val="28"/>
          <w:szCs w:val="28"/>
        </w:rPr>
      </w:pPr>
      <w:r>
        <w:rPr>
          <w:i/>
          <w:sz w:val="28"/>
          <w:szCs w:val="28"/>
        </w:rPr>
        <w:t>О создании комиссии</w:t>
      </w:r>
    </w:p>
    <w:p w:rsidR="00FC185C" w:rsidRDefault="00FC185C" w:rsidP="009F727B">
      <w:pPr>
        <w:ind w:right="4675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по предупреждению </w:t>
      </w:r>
    </w:p>
    <w:p w:rsidR="00FC185C" w:rsidRDefault="00FC185C" w:rsidP="009F727B">
      <w:pPr>
        <w:ind w:right="4675"/>
        <w:rPr>
          <w:i/>
          <w:sz w:val="28"/>
          <w:szCs w:val="28"/>
        </w:rPr>
      </w:pPr>
      <w:r>
        <w:rPr>
          <w:i/>
          <w:sz w:val="28"/>
          <w:szCs w:val="28"/>
        </w:rPr>
        <w:t>коррупции</w:t>
      </w:r>
    </w:p>
    <w:p w:rsidR="0034563D" w:rsidRDefault="0034563D" w:rsidP="009F727B">
      <w:pPr>
        <w:ind w:right="4675"/>
        <w:rPr>
          <w:i/>
          <w:sz w:val="28"/>
          <w:szCs w:val="28"/>
        </w:rPr>
      </w:pPr>
    </w:p>
    <w:p w:rsidR="0034563D" w:rsidRDefault="0034563D" w:rsidP="0034563D">
      <w:pPr>
        <w:ind w:right="-1"/>
        <w:rPr>
          <w:i/>
          <w:sz w:val="28"/>
          <w:szCs w:val="28"/>
        </w:rPr>
      </w:pPr>
    </w:p>
    <w:p w:rsidR="00FC185C" w:rsidRDefault="0034563D" w:rsidP="0034563D">
      <w:pPr>
        <w:ind w:right="-1"/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r w:rsidRPr="0034563D">
        <w:rPr>
          <w:sz w:val="28"/>
          <w:szCs w:val="28"/>
        </w:rPr>
        <w:t xml:space="preserve">В </w:t>
      </w:r>
      <w:r w:rsidR="00FC185C">
        <w:rPr>
          <w:sz w:val="28"/>
          <w:szCs w:val="28"/>
        </w:rPr>
        <w:t>соответствии с приказ</w:t>
      </w:r>
      <w:r w:rsidR="00C1629F">
        <w:rPr>
          <w:sz w:val="28"/>
          <w:szCs w:val="28"/>
        </w:rPr>
        <w:t>ами</w:t>
      </w:r>
      <w:r w:rsidR="00FC185C">
        <w:rPr>
          <w:sz w:val="28"/>
          <w:szCs w:val="28"/>
        </w:rPr>
        <w:t xml:space="preserve"> министерства здравоохранения Саратовской области от</w:t>
      </w:r>
      <w:r w:rsidR="00D00404">
        <w:rPr>
          <w:sz w:val="28"/>
          <w:szCs w:val="28"/>
        </w:rPr>
        <w:t xml:space="preserve"> 08.04.2015г. №</w:t>
      </w:r>
      <w:r w:rsidR="002F1B56">
        <w:rPr>
          <w:sz w:val="28"/>
          <w:szCs w:val="28"/>
        </w:rPr>
        <w:t xml:space="preserve"> </w:t>
      </w:r>
      <w:r w:rsidR="00D00404">
        <w:rPr>
          <w:sz w:val="28"/>
          <w:szCs w:val="28"/>
        </w:rPr>
        <w:t>477 «О мерах по предупреждению и профилактике коррупции в государственных учреждениях, подведомственных министерству здравоохранения области» и от</w:t>
      </w:r>
      <w:r w:rsidR="002F1B56">
        <w:rPr>
          <w:sz w:val="28"/>
          <w:szCs w:val="28"/>
        </w:rPr>
        <w:t xml:space="preserve"> 06.07.2015г</w:t>
      </w:r>
      <w:r w:rsidR="002E0310">
        <w:rPr>
          <w:sz w:val="28"/>
          <w:szCs w:val="28"/>
        </w:rPr>
        <w:t>.</w:t>
      </w:r>
      <w:r w:rsidR="00FC185C">
        <w:rPr>
          <w:sz w:val="28"/>
          <w:szCs w:val="28"/>
        </w:rPr>
        <w:t xml:space="preserve"> №</w:t>
      </w:r>
      <w:r w:rsidR="002F1B56">
        <w:rPr>
          <w:sz w:val="28"/>
          <w:szCs w:val="28"/>
        </w:rPr>
        <w:t xml:space="preserve"> </w:t>
      </w:r>
      <w:r w:rsidR="00FC185C">
        <w:rPr>
          <w:sz w:val="28"/>
          <w:szCs w:val="28"/>
        </w:rPr>
        <w:t>944 « О создании комиссии по про</w:t>
      </w:r>
      <w:r w:rsidR="00337421">
        <w:rPr>
          <w:sz w:val="28"/>
          <w:szCs w:val="28"/>
        </w:rPr>
        <w:t>тиво</w:t>
      </w:r>
      <w:r w:rsidR="00FC185C">
        <w:rPr>
          <w:sz w:val="28"/>
          <w:szCs w:val="28"/>
        </w:rPr>
        <w:t>действию коррупции в государственных учреждениях, подведомственных министерству здравоохранения области»</w:t>
      </w:r>
    </w:p>
    <w:p w:rsidR="00127D8F" w:rsidRDefault="00127D8F" w:rsidP="0034563D">
      <w:pPr>
        <w:ind w:right="-1"/>
        <w:jc w:val="both"/>
        <w:rPr>
          <w:sz w:val="28"/>
          <w:szCs w:val="28"/>
        </w:rPr>
      </w:pPr>
    </w:p>
    <w:p w:rsidR="005727CB" w:rsidRDefault="0034563D" w:rsidP="0034563D">
      <w:pPr>
        <w:ind w:right="-1"/>
        <w:jc w:val="both"/>
        <w:rPr>
          <w:b/>
          <w:spacing w:val="100"/>
          <w:sz w:val="28"/>
          <w:szCs w:val="28"/>
        </w:rPr>
      </w:pPr>
      <w:r w:rsidRPr="0034563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</w:t>
      </w:r>
      <w:proofErr w:type="gramStart"/>
      <w:r w:rsidR="00127D8F" w:rsidRPr="0034563D">
        <w:rPr>
          <w:b/>
          <w:sz w:val="28"/>
          <w:szCs w:val="28"/>
        </w:rPr>
        <w:t>П</w:t>
      </w:r>
      <w:proofErr w:type="gramEnd"/>
      <w:r w:rsidR="00127D8F">
        <w:rPr>
          <w:sz w:val="28"/>
          <w:szCs w:val="28"/>
        </w:rPr>
        <w:t xml:space="preserve"> </w:t>
      </w:r>
      <w:r w:rsidR="00127D8F" w:rsidRPr="005727CB">
        <w:rPr>
          <w:b/>
          <w:spacing w:val="100"/>
          <w:sz w:val="28"/>
          <w:szCs w:val="28"/>
        </w:rPr>
        <w:t>РИКАЗЫВАЮ</w:t>
      </w:r>
      <w:r w:rsidR="005727CB" w:rsidRPr="005727CB">
        <w:rPr>
          <w:b/>
          <w:spacing w:val="100"/>
          <w:sz w:val="28"/>
          <w:szCs w:val="28"/>
        </w:rPr>
        <w:t>:</w:t>
      </w:r>
    </w:p>
    <w:p w:rsidR="003E2871" w:rsidRPr="005727CB" w:rsidRDefault="003E2871" w:rsidP="0034563D">
      <w:pPr>
        <w:ind w:right="-1"/>
        <w:jc w:val="both"/>
        <w:rPr>
          <w:b/>
          <w:spacing w:val="100"/>
          <w:sz w:val="28"/>
          <w:szCs w:val="28"/>
        </w:rPr>
      </w:pPr>
    </w:p>
    <w:p w:rsidR="005727CB" w:rsidRDefault="004409F6" w:rsidP="00EE14F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C185C">
        <w:rPr>
          <w:sz w:val="28"/>
          <w:szCs w:val="28"/>
        </w:rPr>
        <w:t>Создать</w:t>
      </w:r>
      <w:r w:rsidR="0034563D">
        <w:rPr>
          <w:sz w:val="28"/>
          <w:szCs w:val="28"/>
        </w:rPr>
        <w:t xml:space="preserve"> </w:t>
      </w:r>
      <w:r w:rsidR="00642ABB">
        <w:rPr>
          <w:sz w:val="28"/>
          <w:szCs w:val="28"/>
        </w:rPr>
        <w:t>комисси</w:t>
      </w:r>
      <w:r w:rsidR="00FC185C">
        <w:rPr>
          <w:sz w:val="28"/>
          <w:szCs w:val="28"/>
        </w:rPr>
        <w:t>ю</w:t>
      </w:r>
      <w:r w:rsidR="0052778A">
        <w:rPr>
          <w:sz w:val="28"/>
          <w:szCs w:val="28"/>
        </w:rPr>
        <w:t xml:space="preserve"> по </w:t>
      </w:r>
      <w:r w:rsidR="00FC185C">
        <w:rPr>
          <w:sz w:val="28"/>
          <w:szCs w:val="28"/>
        </w:rPr>
        <w:t>противодействию коррупции в следующем составе</w:t>
      </w:r>
      <w:r w:rsidR="00642ABB">
        <w:rPr>
          <w:sz w:val="28"/>
          <w:szCs w:val="28"/>
        </w:rPr>
        <w:t>:</w:t>
      </w:r>
    </w:p>
    <w:p w:rsidR="00642ABB" w:rsidRDefault="00642ABB" w:rsidP="00642ABB">
      <w:pPr>
        <w:spacing w:line="276" w:lineRule="auto"/>
        <w:ind w:firstLine="540"/>
        <w:jc w:val="both"/>
        <w:rPr>
          <w:sz w:val="28"/>
          <w:szCs w:val="28"/>
        </w:rPr>
      </w:pPr>
      <w:r w:rsidRPr="00642ABB">
        <w:rPr>
          <w:sz w:val="28"/>
          <w:szCs w:val="28"/>
          <w:u w:val="single"/>
        </w:rPr>
        <w:t>Председатель комиссии</w:t>
      </w:r>
      <w:r w:rsidR="00F47590">
        <w:rPr>
          <w:sz w:val="28"/>
          <w:szCs w:val="28"/>
          <w:u w:val="single"/>
        </w:rPr>
        <w:t xml:space="preserve">  </w:t>
      </w:r>
      <w:r w:rsidR="00C9784D">
        <w:rPr>
          <w:sz w:val="28"/>
          <w:szCs w:val="28"/>
          <w:u w:val="single"/>
        </w:rPr>
        <w:t xml:space="preserve"> </w:t>
      </w:r>
      <w:r w:rsidR="00C61CF3">
        <w:rPr>
          <w:sz w:val="28"/>
          <w:szCs w:val="28"/>
        </w:rPr>
        <w:t xml:space="preserve">     </w:t>
      </w:r>
      <w:r w:rsidR="008B0008">
        <w:rPr>
          <w:sz w:val="28"/>
          <w:szCs w:val="28"/>
        </w:rPr>
        <w:t xml:space="preserve"> </w:t>
      </w:r>
      <w:r w:rsidR="00C61CF3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 </w:t>
      </w:r>
      <w:r w:rsidR="00AA3853">
        <w:rPr>
          <w:sz w:val="28"/>
          <w:szCs w:val="28"/>
        </w:rPr>
        <w:t>С.А. Горячев</w:t>
      </w:r>
      <w:r w:rsidR="00C9784D">
        <w:rPr>
          <w:sz w:val="28"/>
          <w:szCs w:val="28"/>
        </w:rPr>
        <w:t>,</w:t>
      </w:r>
      <w:r w:rsidR="00C9784D" w:rsidRPr="00C9784D">
        <w:rPr>
          <w:sz w:val="28"/>
          <w:szCs w:val="28"/>
        </w:rPr>
        <w:t xml:space="preserve"> </w:t>
      </w:r>
      <w:r w:rsidR="00C9784D">
        <w:rPr>
          <w:sz w:val="28"/>
          <w:szCs w:val="28"/>
        </w:rPr>
        <w:t>директор</w:t>
      </w:r>
      <w:r w:rsidR="003E2871">
        <w:rPr>
          <w:sz w:val="28"/>
          <w:szCs w:val="28"/>
        </w:rPr>
        <w:t xml:space="preserve"> </w:t>
      </w:r>
    </w:p>
    <w:p w:rsidR="00127D8F" w:rsidRDefault="00FC185C" w:rsidP="00C61CF3">
      <w:pPr>
        <w:tabs>
          <w:tab w:val="center" w:pos="4947"/>
        </w:tabs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председателя</w:t>
      </w:r>
    </w:p>
    <w:p w:rsidR="00127D8F" w:rsidRDefault="00F47590" w:rsidP="00127D8F">
      <w:pPr>
        <w:spacing w:line="276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к</w:t>
      </w:r>
      <w:r w:rsidR="00FC185C">
        <w:rPr>
          <w:sz w:val="28"/>
          <w:szCs w:val="28"/>
        </w:rPr>
        <w:t>омиссии</w:t>
      </w:r>
      <w:r w:rsidR="00C61CF3">
        <w:rPr>
          <w:sz w:val="28"/>
          <w:szCs w:val="28"/>
        </w:rPr>
        <w:t xml:space="preserve">                </w:t>
      </w:r>
      <w:r w:rsidR="00127D8F">
        <w:rPr>
          <w:sz w:val="28"/>
          <w:szCs w:val="28"/>
        </w:rPr>
        <w:t xml:space="preserve"> </w:t>
      </w:r>
      <w:r w:rsidR="00C61CF3">
        <w:rPr>
          <w:sz w:val="28"/>
          <w:szCs w:val="28"/>
        </w:rPr>
        <w:t xml:space="preserve">   </w:t>
      </w:r>
      <w:r w:rsidR="00127D8F">
        <w:rPr>
          <w:sz w:val="28"/>
          <w:szCs w:val="28"/>
        </w:rPr>
        <w:t xml:space="preserve">            </w:t>
      </w:r>
      <w:r w:rsidR="005F0782">
        <w:rPr>
          <w:sz w:val="28"/>
          <w:szCs w:val="28"/>
        </w:rPr>
        <w:t xml:space="preserve"> </w:t>
      </w:r>
      <w:r w:rsidR="00127D8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- </w:t>
      </w:r>
      <w:r w:rsidR="00AA3853">
        <w:rPr>
          <w:sz w:val="28"/>
          <w:szCs w:val="28"/>
        </w:rPr>
        <w:t>М.Ю. Гераськин, первый</w:t>
      </w:r>
      <w:r w:rsidR="00C9784D" w:rsidRPr="00C9784D">
        <w:rPr>
          <w:sz w:val="28"/>
          <w:szCs w:val="28"/>
        </w:rPr>
        <w:t xml:space="preserve"> </w:t>
      </w:r>
      <w:r w:rsidR="00C9784D">
        <w:rPr>
          <w:sz w:val="28"/>
          <w:szCs w:val="28"/>
        </w:rPr>
        <w:t xml:space="preserve">заместитель </w:t>
      </w:r>
      <w:r w:rsidR="00127D8F">
        <w:rPr>
          <w:sz w:val="28"/>
          <w:szCs w:val="28"/>
        </w:rPr>
        <w:t xml:space="preserve"> </w:t>
      </w:r>
    </w:p>
    <w:p w:rsidR="00F47590" w:rsidRDefault="00127D8F" w:rsidP="00127D8F">
      <w:pPr>
        <w:tabs>
          <w:tab w:val="left" w:pos="4253"/>
        </w:tabs>
        <w:spacing w:line="276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C9784D">
        <w:rPr>
          <w:sz w:val="28"/>
          <w:szCs w:val="28"/>
        </w:rPr>
        <w:t>директора</w:t>
      </w:r>
      <w:r w:rsidR="00F47590">
        <w:rPr>
          <w:sz w:val="28"/>
          <w:szCs w:val="28"/>
        </w:rPr>
        <w:t>;</w:t>
      </w:r>
    </w:p>
    <w:p w:rsidR="00642ABB" w:rsidRPr="00642ABB" w:rsidRDefault="00642ABB" w:rsidP="00642ABB">
      <w:pPr>
        <w:spacing w:line="276" w:lineRule="auto"/>
        <w:ind w:firstLine="540"/>
        <w:jc w:val="both"/>
        <w:rPr>
          <w:sz w:val="28"/>
          <w:szCs w:val="28"/>
          <w:u w:val="single"/>
        </w:rPr>
      </w:pPr>
      <w:r w:rsidRPr="00642ABB">
        <w:rPr>
          <w:sz w:val="28"/>
          <w:szCs w:val="28"/>
          <w:u w:val="single"/>
        </w:rPr>
        <w:t>Члены комиссии:</w:t>
      </w:r>
    </w:p>
    <w:p w:rsidR="00642ABB" w:rsidRDefault="00F47590" w:rsidP="00C9784D">
      <w:pPr>
        <w:tabs>
          <w:tab w:val="left" w:pos="4536"/>
        </w:tabs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="00C9784D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="00AD23CA">
        <w:rPr>
          <w:sz w:val="28"/>
          <w:szCs w:val="28"/>
        </w:rPr>
        <w:t xml:space="preserve">   </w:t>
      </w:r>
      <w:r>
        <w:rPr>
          <w:sz w:val="28"/>
          <w:szCs w:val="28"/>
        </w:rPr>
        <w:t>-</w:t>
      </w:r>
      <w:r w:rsidR="0044157A">
        <w:rPr>
          <w:sz w:val="28"/>
          <w:szCs w:val="28"/>
        </w:rPr>
        <w:t xml:space="preserve"> </w:t>
      </w:r>
      <w:r w:rsidR="00AA3853">
        <w:rPr>
          <w:sz w:val="28"/>
          <w:szCs w:val="28"/>
        </w:rPr>
        <w:t>С.В. Замоткина</w:t>
      </w:r>
      <w:r w:rsidR="00C9784D">
        <w:rPr>
          <w:sz w:val="28"/>
          <w:szCs w:val="28"/>
        </w:rPr>
        <w:t xml:space="preserve">, </w:t>
      </w:r>
      <w:r w:rsidR="00AA3853">
        <w:rPr>
          <w:sz w:val="28"/>
          <w:szCs w:val="28"/>
        </w:rPr>
        <w:t xml:space="preserve">и.о. </w:t>
      </w:r>
      <w:r>
        <w:rPr>
          <w:sz w:val="28"/>
          <w:szCs w:val="28"/>
        </w:rPr>
        <w:t>г</w:t>
      </w:r>
      <w:r w:rsidR="00642ABB">
        <w:rPr>
          <w:sz w:val="28"/>
          <w:szCs w:val="28"/>
        </w:rPr>
        <w:t>лавн</w:t>
      </w:r>
      <w:r w:rsidR="00AA3853">
        <w:rPr>
          <w:sz w:val="28"/>
          <w:szCs w:val="28"/>
        </w:rPr>
        <w:t>ого</w:t>
      </w:r>
      <w:r w:rsidR="00642ABB">
        <w:rPr>
          <w:sz w:val="28"/>
          <w:szCs w:val="28"/>
        </w:rPr>
        <w:t xml:space="preserve"> бухгалтер</w:t>
      </w:r>
      <w:r w:rsidR="00AA3853">
        <w:rPr>
          <w:sz w:val="28"/>
          <w:szCs w:val="28"/>
        </w:rPr>
        <w:t>а</w:t>
      </w:r>
      <w:r w:rsidR="00642ABB">
        <w:rPr>
          <w:sz w:val="28"/>
          <w:szCs w:val="28"/>
        </w:rPr>
        <w:t>;</w:t>
      </w:r>
    </w:p>
    <w:p w:rsidR="0052160D" w:rsidRDefault="00C9784D" w:rsidP="009C1350">
      <w:pPr>
        <w:spacing w:line="276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050C5">
        <w:rPr>
          <w:sz w:val="28"/>
          <w:szCs w:val="28"/>
        </w:rPr>
        <w:t xml:space="preserve">                   </w:t>
      </w:r>
      <w:r w:rsidR="00AA3853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- </w:t>
      </w:r>
      <w:r w:rsidR="00D050C5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D050C5">
        <w:rPr>
          <w:sz w:val="28"/>
          <w:szCs w:val="28"/>
        </w:rPr>
        <w:t>А</w:t>
      </w:r>
      <w:r>
        <w:rPr>
          <w:sz w:val="28"/>
          <w:szCs w:val="28"/>
        </w:rPr>
        <w:t xml:space="preserve">. </w:t>
      </w:r>
      <w:r w:rsidR="00D050C5">
        <w:rPr>
          <w:sz w:val="28"/>
          <w:szCs w:val="28"/>
        </w:rPr>
        <w:t>Люлина</w:t>
      </w:r>
      <w:r>
        <w:rPr>
          <w:sz w:val="28"/>
          <w:szCs w:val="28"/>
        </w:rPr>
        <w:t xml:space="preserve">, </w:t>
      </w:r>
      <w:r w:rsidR="00AA3853">
        <w:rPr>
          <w:sz w:val="28"/>
          <w:szCs w:val="28"/>
        </w:rPr>
        <w:t xml:space="preserve">зав. отделом - </w:t>
      </w:r>
      <w:r w:rsidR="00D050C5">
        <w:rPr>
          <w:sz w:val="28"/>
          <w:szCs w:val="28"/>
        </w:rPr>
        <w:t>провизор</w:t>
      </w:r>
      <w:r w:rsidR="004409F6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52160D" w:rsidRDefault="00F47590" w:rsidP="0044157A">
      <w:pPr>
        <w:tabs>
          <w:tab w:val="left" w:pos="4111"/>
        </w:tabs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="00C9784D">
        <w:rPr>
          <w:sz w:val="28"/>
          <w:szCs w:val="28"/>
        </w:rPr>
        <w:t xml:space="preserve">      </w:t>
      </w:r>
      <w:r w:rsidR="00D050C5">
        <w:rPr>
          <w:sz w:val="28"/>
          <w:szCs w:val="28"/>
        </w:rPr>
        <w:t xml:space="preserve">  </w:t>
      </w:r>
      <w:r w:rsidR="008B0008">
        <w:rPr>
          <w:sz w:val="28"/>
          <w:szCs w:val="28"/>
        </w:rPr>
        <w:t xml:space="preserve">   </w:t>
      </w:r>
      <w:r>
        <w:rPr>
          <w:sz w:val="28"/>
          <w:szCs w:val="28"/>
        </w:rPr>
        <w:t>-</w:t>
      </w:r>
      <w:r w:rsidR="00D050C5">
        <w:rPr>
          <w:sz w:val="28"/>
          <w:szCs w:val="28"/>
        </w:rPr>
        <w:t xml:space="preserve"> </w:t>
      </w:r>
      <w:r w:rsidR="009C1350">
        <w:rPr>
          <w:sz w:val="28"/>
          <w:szCs w:val="28"/>
        </w:rPr>
        <w:t>О.</w:t>
      </w:r>
      <w:r w:rsidR="00D050C5">
        <w:rPr>
          <w:sz w:val="28"/>
          <w:szCs w:val="28"/>
        </w:rPr>
        <w:t>Ю</w:t>
      </w:r>
      <w:r w:rsidR="009C1350">
        <w:rPr>
          <w:sz w:val="28"/>
          <w:szCs w:val="28"/>
        </w:rPr>
        <w:t>.</w:t>
      </w:r>
      <w:r w:rsidR="00D050C5">
        <w:rPr>
          <w:sz w:val="28"/>
          <w:szCs w:val="28"/>
        </w:rPr>
        <w:t>Фомин</w:t>
      </w:r>
      <w:r w:rsidR="00C9784D">
        <w:rPr>
          <w:sz w:val="28"/>
          <w:szCs w:val="28"/>
        </w:rPr>
        <w:t>,</w:t>
      </w:r>
      <w:r w:rsidR="009C1350">
        <w:rPr>
          <w:sz w:val="28"/>
          <w:szCs w:val="28"/>
        </w:rPr>
        <w:t xml:space="preserve"> вед</w:t>
      </w:r>
      <w:r w:rsidR="00D050C5">
        <w:rPr>
          <w:sz w:val="28"/>
          <w:szCs w:val="28"/>
        </w:rPr>
        <w:t xml:space="preserve">ущий </w:t>
      </w:r>
      <w:r w:rsidR="009C1350">
        <w:rPr>
          <w:sz w:val="28"/>
          <w:szCs w:val="28"/>
        </w:rPr>
        <w:t>юрисконсульт</w:t>
      </w:r>
      <w:r w:rsidR="004409F6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52778A" w:rsidRDefault="00F47590" w:rsidP="0044157A">
      <w:pPr>
        <w:tabs>
          <w:tab w:val="left" w:pos="4111"/>
        </w:tabs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комиссии     </w:t>
      </w:r>
      <w:r w:rsidR="00C9784D">
        <w:rPr>
          <w:sz w:val="28"/>
          <w:szCs w:val="28"/>
        </w:rPr>
        <w:t xml:space="preserve">     </w:t>
      </w:r>
      <w:r w:rsidR="0052778A">
        <w:rPr>
          <w:sz w:val="28"/>
          <w:szCs w:val="28"/>
        </w:rPr>
        <w:t xml:space="preserve"> </w:t>
      </w:r>
      <w:r w:rsidR="00C9784D">
        <w:rPr>
          <w:sz w:val="28"/>
          <w:szCs w:val="28"/>
        </w:rPr>
        <w:t xml:space="preserve"> </w:t>
      </w:r>
      <w:r w:rsidR="008B0008">
        <w:rPr>
          <w:sz w:val="28"/>
          <w:szCs w:val="28"/>
        </w:rPr>
        <w:t xml:space="preserve">  </w:t>
      </w:r>
      <w:r w:rsidR="00C9784D">
        <w:rPr>
          <w:sz w:val="28"/>
          <w:szCs w:val="28"/>
        </w:rPr>
        <w:t xml:space="preserve">  </w:t>
      </w:r>
      <w:r w:rsidR="0052778A">
        <w:rPr>
          <w:sz w:val="28"/>
          <w:szCs w:val="28"/>
        </w:rPr>
        <w:t xml:space="preserve">- </w:t>
      </w:r>
      <w:r w:rsidR="00C9784D">
        <w:rPr>
          <w:sz w:val="28"/>
          <w:szCs w:val="28"/>
        </w:rPr>
        <w:t xml:space="preserve">Е.В. Малыгина, </w:t>
      </w:r>
      <w:r>
        <w:rPr>
          <w:sz w:val="28"/>
          <w:szCs w:val="28"/>
        </w:rPr>
        <w:t xml:space="preserve">оператор ЭВМ </w:t>
      </w:r>
      <w:r w:rsidR="00337421">
        <w:rPr>
          <w:sz w:val="28"/>
          <w:szCs w:val="28"/>
        </w:rPr>
        <w:t xml:space="preserve"> </w:t>
      </w:r>
    </w:p>
    <w:p w:rsidR="00C9784D" w:rsidRDefault="00C9784D" w:rsidP="00C9784D">
      <w:pPr>
        <w:spacing w:line="276" w:lineRule="auto"/>
        <w:ind w:left="360"/>
        <w:jc w:val="both"/>
        <w:rPr>
          <w:sz w:val="28"/>
          <w:szCs w:val="28"/>
        </w:rPr>
      </w:pPr>
    </w:p>
    <w:p w:rsidR="00F47590" w:rsidRDefault="00C9784D" w:rsidP="00C9784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 </w:t>
      </w:r>
      <w:r w:rsidR="00F47590">
        <w:rPr>
          <w:sz w:val="28"/>
          <w:szCs w:val="28"/>
        </w:rPr>
        <w:t>Наделить комиссию следующими полномочиями:</w:t>
      </w:r>
    </w:p>
    <w:p w:rsidR="00182A6D" w:rsidRDefault="00182A6D" w:rsidP="00182A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  разработка мер по противодействию коррупции в учреждении, в том числе по результатам анализа обращений граждан;</w:t>
      </w:r>
    </w:p>
    <w:p w:rsidR="00182A6D" w:rsidRDefault="00182A6D" w:rsidP="00182A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рассмотрение вопросов реализации плана мероприятий по предупреждению и профилактике коррупции в учреждении, а также внесения отдельных изменений в указанный план;</w:t>
      </w:r>
    </w:p>
    <w:p w:rsidR="00182A6D" w:rsidRDefault="00182A6D" w:rsidP="00182A6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-     заслушивание и обсуждение информации о реализации отдельных, наиболее актуальных</w:t>
      </w:r>
      <w:r w:rsidR="00AE2D91">
        <w:rPr>
          <w:sz w:val="28"/>
          <w:szCs w:val="28"/>
        </w:rPr>
        <w:t>, мероприятий по противодействию коррупции;</w:t>
      </w:r>
    </w:p>
    <w:p w:rsidR="00AE2D91" w:rsidRDefault="00AE2D91" w:rsidP="00182A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     рассмотрение проектов локальных нормативных актов учреждения по вопросам реализации </w:t>
      </w:r>
      <w:proofErr w:type="spellStart"/>
      <w:r>
        <w:rPr>
          <w:sz w:val="28"/>
          <w:szCs w:val="28"/>
        </w:rPr>
        <w:t>антикоррупционной</w:t>
      </w:r>
      <w:proofErr w:type="spellEnd"/>
      <w:r>
        <w:rPr>
          <w:sz w:val="28"/>
          <w:szCs w:val="28"/>
        </w:rPr>
        <w:t xml:space="preserve"> работы.</w:t>
      </w:r>
    </w:p>
    <w:p w:rsidR="00C9784D" w:rsidRDefault="00AE2D91" w:rsidP="00AE2D91">
      <w:pPr>
        <w:tabs>
          <w:tab w:val="left" w:pos="426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994D41" w:rsidRDefault="00AE2D91" w:rsidP="00AE2D91">
      <w:pPr>
        <w:tabs>
          <w:tab w:val="left" w:pos="426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94D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Проводить заседания комиссии не реже одного раза в квартал </w:t>
      </w:r>
      <w:proofErr w:type="gramStart"/>
      <w:r>
        <w:rPr>
          <w:sz w:val="28"/>
          <w:szCs w:val="28"/>
        </w:rPr>
        <w:t>с</w:t>
      </w:r>
      <w:proofErr w:type="gramEnd"/>
    </w:p>
    <w:p w:rsidR="00AE2D91" w:rsidRDefault="00AE2D91" w:rsidP="00AE2D91">
      <w:pPr>
        <w:tabs>
          <w:tab w:val="left" w:pos="426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94D4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оформлением протокола и доведением его до сведения всех </w:t>
      </w:r>
      <w:r w:rsidR="00D73101">
        <w:rPr>
          <w:sz w:val="28"/>
          <w:szCs w:val="28"/>
        </w:rPr>
        <w:t>заинтересованных</w:t>
      </w:r>
      <w:r>
        <w:rPr>
          <w:sz w:val="28"/>
          <w:szCs w:val="28"/>
        </w:rPr>
        <w:t xml:space="preserve"> лиц.</w:t>
      </w:r>
    </w:p>
    <w:p w:rsidR="00C9784D" w:rsidRDefault="00AE2D91" w:rsidP="00182A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994D41" w:rsidRDefault="00D00404" w:rsidP="00182A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EE0DE3">
        <w:rPr>
          <w:sz w:val="28"/>
          <w:szCs w:val="28"/>
        </w:rPr>
        <w:t xml:space="preserve">Утвердить кодекс этики и служебного поведения работников учреждения </w:t>
      </w:r>
      <w:proofErr w:type="gramStart"/>
      <w:r w:rsidR="00EE0DE3">
        <w:rPr>
          <w:sz w:val="28"/>
          <w:szCs w:val="28"/>
        </w:rPr>
        <w:t>в</w:t>
      </w:r>
      <w:proofErr w:type="gramEnd"/>
      <w:r w:rsidR="00EE0DE3">
        <w:rPr>
          <w:sz w:val="28"/>
          <w:szCs w:val="28"/>
        </w:rPr>
        <w:t xml:space="preserve"> </w:t>
      </w:r>
    </w:p>
    <w:p w:rsidR="00D00404" w:rsidRDefault="00994D41" w:rsidP="00182A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E0DE3">
        <w:rPr>
          <w:sz w:val="28"/>
          <w:szCs w:val="28"/>
        </w:rPr>
        <w:t>новой редакции (приложение № 1)</w:t>
      </w:r>
      <w:r w:rsidR="00A6376C">
        <w:rPr>
          <w:sz w:val="28"/>
          <w:szCs w:val="28"/>
        </w:rPr>
        <w:t>.</w:t>
      </w:r>
    </w:p>
    <w:p w:rsidR="00A6376C" w:rsidRDefault="00EE0DE3" w:rsidP="00182A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Утвердить план мероприятий по предупреждению и профилактике </w:t>
      </w:r>
    </w:p>
    <w:p w:rsidR="000A405A" w:rsidRDefault="00A6376C" w:rsidP="00A6376C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E0DE3">
        <w:rPr>
          <w:sz w:val="28"/>
          <w:szCs w:val="28"/>
        </w:rPr>
        <w:t>коррупции в учреждении (приложение № 2).</w:t>
      </w:r>
    </w:p>
    <w:p w:rsidR="00A6376C" w:rsidRDefault="00A6376C" w:rsidP="00A6376C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87366D">
        <w:rPr>
          <w:sz w:val="28"/>
          <w:szCs w:val="28"/>
        </w:rPr>
        <w:t xml:space="preserve">Утвердить </w:t>
      </w:r>
      <w:r w:rsidR="00881103">
        <w:rPr>
          <w:sz w:val="28"/>
          <w:szCs w:val="28"/>
        </w:rPr>
        <w:t>Положение «О противодействии коррупции» (приложение № 3)</w:t>
      </w:r>
    </w:p>
    <w:p w:rsidR="00A87DB6" w:rsidRDefault="00881103" w:rsidP="00A6376C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Утвердить Положение </w:t>
      </w:r>
      <w:r w:rsidR="003B510E">
        <w:rPr>
          <w:sz w:val="28"/>
          <w:szCs w:val="28"/>
        </w:rPr>
        <w:t xml:space="preserve">«Об информировании работниками ОГУ </w:t>
      </w:r>
    </w:p>
    <w:p w:rsidR="00A87DB6" w:rsidRDefault="00A87DB6" w:rsidP="00A6376C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B510E">
        <w:rPr>
          <w:sz w:val="28"/>
          <w:szCs w:val="28"/>
        </w:rPr>
        <w:t xml:space="preserve">«Саратовский аптечный склад» работодателя </w:t>
      </w:r>
      <w:r>
        <w:rPr>
          <w:sz w:val="28"/>
          <w:szCs w:val="28"/>
        </w:rPr>
        <w:t xml:space="preserve">о фактах склонения их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</w:t>
      </w:r>
    </w:p>
    <w:p w:rsidR="00A87DB6" w:rsidRDefault="00A87DB6" w:rsidP="00A6376C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совершению коррупционных правонарушений,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ставших известными  </w:t>
      </w:r>
    </w:p>
    <w:p w:rsidR="00A87DB6" w:rsidRDefault="00A87DB6" w:rsidP="00A6376C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фактах обращения к иным </w:t>
      </w:r>
      <w:proofErr w:type="gramStart"/>
      <w:r>
        <w:rPr>
          <w:sz w:val="28"/>
          <w:szCs w:val="28"/>
        </w:rPr>
        <w:t>работникам</w:t>
      </w:r>
      <w:proofErr w:type="gramEnd"/>
      <w:r>
        <w:rPr>
          <w:sz w:val="28"/>
          <w:szCs w:val="28"/>
        </w:rPr>
        <w:t xml:space="preserve"> каких либо лиц в целях склонения </w:t>
      </w:r>
    </w:p>
    <w:p w:rsidR="00A87DB6" w:rsidRDefault="00A87DB6" w:rsidP="00A6376C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их к совершению коррупционных правонарушений и </w:t>
      </w:r>
      <w:proofErr w:type="gramStart"/>
      <w:r>
        <w:rPr>
          <w:sz w:val="28"/>
          <w:szCs w:val="28"/>
        </w:rPr>
        <w:t>порядке</w:t>
      </w:r>
      <w:proofErr w:type="gramEnd"/>
      <w:r>
        <w:rPr>
          <w:sz w:val="28"/>
          <w:szCs w:val="28"/>
        </w:rPr>
        <w:t xml:space="preserve"> </w:t>
      </w:r>
    </w:p>
    <w:p w:rsidR="00881103" w:rsidRDefault="00A87DB6" w:rsidP="00A6376C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рассмотрения таких сообщений» </w:t>
      </w:r>
    </w:p>
    <w:p w:rsidR="00ED09AD" w:rsidRDefault="00A87DB6" w:rsidP="00182A6D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A405A">
        <w:rPr>
          <w:sz w:val="28"/>
          <w:szCs w:val="28"/>
        </w:rPr>
        <w:t xml:space="preserve">. Специалисту по кадрам </w:t>
      </w:r>
      <w:r w:rsidR="009A4E96">
        <w:rPr>
          <w:sz w:val="28"/>
          <w:szCs w:val="28"/>
        </w:rPr>
        <w:t>Анисимовой Ю.В</w:t>
      </w:r>
      <w:r w:rsidR="000A405A">
        <w:rPr>
          <w:sz w:val="28"/>
          <w:szCs w:val="28"/>
        </w:rPr>
        <w:t xml:space="preserve">. ознакомить с кодексом этики и </w:t>
      </w:r>
    </w:p>
    <w:p w:rsidR="004C615C" w:rsidRDefault="00ED09AD" w:rsidP="00182A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A405A">
        <w:rPr>
          <w:sz w:val="28"/>
          <w:szCs w:val="28"/>
        </w:rPr>
        <w:t>служебного поведения работников учреждения под роспись.</w:t>
      </w:r>
      <w:r w:rsidR="00D00404">
        <w:rPr>
          <w:sz w:val="28"/>
          <w:szCs w:val="28"/>
        </w:rPr>
        <w:t xml:space="preserve"> </w:t>
      </w:r>
    </w:p>
    <w:p w:rsidR="008E4E70" w:rsidRDefault="00A87DB6" w:rsidP="00182A6D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C615C">
        <w:rPr>
          <w:sz w:val="28"/>
          <w:szCs w:val="28"/>
        </w:rPr>
        <w:t xml:space="preserve">. Приказ «О создании комиссии по предупреждению коррупции» </w:t>
      </w:r>
      <w:proofErr w:type="gramStart"/>
      <w:r w:rsidR="004C615C">
        <w:rPr>
          <w:sz w:val="28"/>
          <w:szCs w:val="28"/>
        </w:rPr>
        <w:t>от</w:t>
      </w:r>
      <w:proofErr w:type="gramEnd"/>
      <w:r w:rsidR="004C615C">
        <w:rPr>
          <w:sz w:val="28"/>
          <w:szCs w:val="28"/>
        </w:rPr>
        <w:t xml:space="preserve"> </w:t>
      </w:r>
    </w:p>
    <w:p w:rsidR="004115F2" w:rsidRDefault="008E4E70" w:rsidP="00182A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F53D6">
        <w:rPr>
          <w:sz w:val="28"/>
          <w:szCs w:val="28"/>
        </w:rPr>
        <w:t>20</w:t>
      </w:r>
      <w:r w:rsidR="004C615C">
        <w:rPr>
          <w:sz w:val="28"/>
          <w:szCs w:val="28"/>
        </w:rPr>
        <w:t>.0</w:t>
      </w:r>
      <w:r w:rsidR="007F53D6">
        <w:rPr>
          <w:sz w:val="28"/>
          <w:szCs w:val="28"/>
        </w:rPr>
        <w:t>8</w:t>
      </w:r>
      <w:r w:rsidR="004C615C">
        <w:rPr>
          <w:sz w:val="28"/>
          <w:szCs w:val="28"/>
        </w:rPr>
        <w:t>.2018 г. №</w:t>
      </w:r>
      <w:r w:rsidR="007F53D6">
        <w:rPr>
          <w:sz w:val="28"/>
          <w:szCs w:val="28"/>
        </w:rPr>
        <w:t>68</w:t>
      </w:r>
      <w:r w:rsidR="004C615C">
        <w:rPr>
          <w:sz w:val="28"/>
          <w:szCs w:val="28"/>
        </w:rPr>
        <w:t>/1-П считать утратившим силу.</w:t>
      </w:r>
      <w:r w:rsidR="00D00404">
        <w:rPr>
          <w:sz w:val="28"/>
          <w:szCs w:val="28"/>
        </w:rPr>
        <w:t xml:space="preserve"> </w:t>
      </w:r>
      <w:r w:rsidR="004115F2">
        <w:rPr>
          <w:sz w:val="28"/>
          <w:szCs w:val="28"/>
        </w:rPr>
        <w:t xml:space="preserve"> </w:t>
      </w:r>
    </w:p>
    <w:p w:rsidR="00182A6D" w:rsidRDefault="00A87DB6" w:rsidP="004115F2">
      <w:pPr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115F2">
        <w:rPr>
          <w:sz w:val="28"/>
          <w:szCs w:val="28"/>
        </w:rPr>
        <w:t>.   Контроль исполнения настоящего приказа оставляю за собой.</w:t>
      </w:r>
    </w:p>
    <w:p w:rsidR="00182A6D" w:rsidRDefault="00182A6D" w:rsidP="00182A6D">
      <w:pPr>
        <w:spacing w:line="276" w:lineRule="auto"/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1E0"/>
      </w:tblPr>
      <w:tblGrid>
        <w:gridCol w:w="4677"/>
        <w:gridCol w:w="4683"/>
      </w:tblGrid>
      <w:tr w:rsidR="006E35C8" w:rsidRPr="00E077AA" w:rsidTr="00182A6D">
        <w:trPr>
          <w:trHeight w:val="1108"/>
        </w:trPr>
        <w:tc>
          <w:tcPr>
            <w:tcW w:w="4677" w:type="dxa"/>
          </w:tcPr>
          <w:p w:rsidR="00182A6D" w:rsidRPr="00E077AA" w:rsidRDefault="00F47590" w:rsidP="00182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  <w:p w:rsidR="00182A6D" w:rsidRDefault="00182A6D" w:rsidP="00182A6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182A6D" w:rsidRDefault="00182A6D" w:rsidP="00182A6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077AA">
              <w:rPr>
                <w:sz w:val="28"/>
                <w:szCs w:val="28"/>
              </w:rPr>
              <w:t>Директор</w:t>
            </w:r>
          </w:p>
          <w:p w:rsidR="006E35C8" w:rsidRPr="00E077AA" w:rsidRDefault="006E35C8" w:rsidP="00E077A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83" w:type="dxa"/>
          </w:tcPr>
          <w:p w:rsidR="003E2871" w:rsidRDefault="003E2871" w:rsidP="003E2871">
            <w:pPr>
              <w:jc w:val="right"/>
              <w:rPr>
                <w:sz w:val="28"/>
                <w:szCs w:val="28"/>
              </w:rPr>
            </w:pPr>
          </w:p>
          <w:p w:rsidR="003E2871" w:rsidRDefault="003E2871" w:rsidP="003E2871">
            <w:pPr>
              <w:jc w:val="right"/>
              <w:rPr>
                <w:sz w:val="28"/>
                <w:szCs w:val="28"/>
              </w:rPr>
            </w:pPr>
          </w:p>
          <w:p w:rsidR="006E35C8" w:rsidRPr="00E077AA" w:rsidRDefault="00AA3853" w:rsidP="003E287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С.А. Горячев</w:t>
            </w:r>
          </w:p>
        </w:tc>
      </w:tr>
    </w:tbl>
    <w:p w:rsidR="003E2871" w:rsidRDefault="003E2871" w:rsidP="00181C76">
      <w:pPr>
        <w:jc w:val="both"/>
        <w:rPr>
          <w:i/>
          <w:sz w:val="28"/>
          <w:szCs w:val="28"/>
        </w:rPr>
      </w:pPr>
    </w:p>
    <w:p w:rsidR="004115F2" w:rsidRDefault="004115F2" w:rsidP="00181C76">
      <w:pPr>
        <w:jc w:val="both"/>
        <w:rPr>
          <w:i/>
          <w:sz w:val="28"/>
          <w:szCs w:val="28"/>
        </w:rPr>
      </w:pPr>
    </w:p>
    <w:p w:rsidR="004115F2" w:rsidRDefault="004115F2" w:rsidP="00181C76">
      <w:pPr>
        <w:jc w:val="both"/>
        <w:rPr>
          <w:i/>
          <w:sz w:val="28"/>
          <w:szCs w:val="28"/>
        </w:rPr>
      </w:pPr>
    </w:p>
    <w:p w:rsidR="004115F2" w:rsidRDefault="004115F2" w:rsidP="00181C76">
      <w:pPr>
        <w:jc w:val="both"/>
        <w:rPr>
          <w:i/>
          <w:sz w:val="28"/>
          <w:szCs w:val="28"/>
        </w:rPr>
      </w:pPr>
    </w:p>
    <w:p w:rsidR="00181C76" w:rsidRPr="008E4E70" w:rsidRDefault="00181C76" w:rsidP="00181C76">
      <w:pPr>
        <w:jc w:val="both"/>
        <w:rPr>
          <w:i/>
        </w:rPr>
      </w:pPr>
      <w:r w:rsidRPr="008E4E70">
        <w:rPr>
          <w:i/>
        </w:rPr>
        <w:t xml:space="preserve">С приказом </w:t>
      </w:r>
      <w:proofErr w:type="gramStart"/>
      <w:r w:rsidRPr="008E4E70">
        <w:rPr>
          <w:i/>
        </w:rPr>
        <w:t>ознакомлен</w:t>
      </w:r>
      <w:r w:rsidR="00642ABB" w:rsidRPr="008E4E70">
        <w:rPr>
          <w:i/>
        </w:rPr>
        <w:t>ы</w:t>
      </w:r>
      <w:proofErr w:type="gramEnd"/>
      <w:r w:rsidRPr="008E4E70">
        <w:rPr>
          <w:i/>
        </w:rPr>
        <w:t>:</w:t>
      </w:r>
    </w:p>
    <w:p w:rsidR="004115F2" w:rsidRPr="008E4E70" w:rsidRDefault="004115F2" w:rsidP="00181C76">
      <w:pPr>
        <w:jc w:val="both"/>
        <w:rPr>
          <w:i/>
        </w:rPr>
      </w:pPr>
    </w:p>
    <w:tbl>
      <w:tblPr>
        <w:tblW w:w="9820" w:type="dxa"/>
        <w:tblLook w:val="01E0"/>
      </w:tblPr>
      <w:tblGrid>
        <w:gridCol w:w="3431"/>
        <w:gridCol w:w="3194"/>
        <w:gridCol w:w="3195"/>
      </w:tblGrid>
      <w:tr w:rsidR="00642ABB" w:rsidRPr="008E4E70" w:rsidTr="003E2871">
        <w:trPr>
          <w:trHeight w:val="673"/>
        </w:trPr>
        <w:tc>
          <w:tcPr>
            <w:tcW w:w="3431" w:type="dxa"/>
          </w:tcPr>
          <w:p w:rsidR="003E2871" w:rsidRPr="008E4E70" w:rsidRDefault="00AA3853" w:rsidP="0052160D">
            <w:pPr>
              <w:rPr>
                <w:i/>
              </w:rPr>
            </w:pPr>
            <w:r w:rsidRPr="008E4E70">
              <w:rPr>
                <w:i/>
              </w:rPr>
              <w:t>Первый з</w:t>
            </w:r>
            <w:r w:rsidR="004115F2" w:rsidRPr="008E4E70">
              <w:rPr>
                <w:i/>
              </w:rPr>
              <w:t xml:space="preserve">аместитель директора </w:t>
            </w:r>
          </w:p>
          <w:p w:rsidR="00AC6E2D" w:rsidRPr="008E4E70" w:rsidRDefault="00AC6E2D" w:rsidP="0052160D">
            <w:pPr>
              <w:rPr>
                <w:i/>
              </w:rPr>
            </w:pPr>
          </w:p>
          <w:p w:rsidR="00AC6E2D" w:rsidRPr="008E4E70" w:rsidRDefault="00AC6E2D" w:rsidP="00AC6E2D">
            <w:pPr>
              <w:rPr>
                <w:i/>
              </w:rPr>
            </w:pPr>
            <w:r w:rsidRPr="008E4E70">
              <w:rPr>
                <w:i/>
              </w:rPr>
              <w:t>И.о. главного бухгалтера</w:t>
            </w:r>
          </w:p>
          <w:p w:rsidR="004115F2" w:rsidRPr="008E4E70" w:rsidRDefault="004115F2" w:rsidP="00C31500">
            <w:pPr>
              <w:jc w:val="both"/>
              <w:rPr>
                <w:i/>
              </w:rPr>
            </w:pPr>
          </w:p>
          <w:p w:rsidR="00642ABB" w:rsidRPr="008E4E70" w:rsidRDefault="006C2844" w:rsidP="00C31500">
            <w:pPr>
              <w:jc w:val="both"/>
              <w:rPr>
                <w:i/>
              </w:rPr>
            </w:pPr>
            <w:r w:rsidRPr="008E4E70">
              <w:rPr>
                <w:i/>
              </w:rPr>
              <w:t>Ведущий юрисконсульт</w:t>
            </w:r>
            <w:r w:rsidR="00C31500" w:rsidRPr="008E4E70">
              <w:rPr>
                <w:i/>
              </w:rPr>
              <w:t xml:space="preserve">           </w:t>
            </w:r>
          </w:p>
        </w:tc>
        <w:tc>
          <w:tcPr>
            <w:tcW w:w="3194" w:type="dxa"/>
          </w:tcPr>
          <w:p w:rsidR="00AC6E2D" w:rsidRPr="008E4E70" w:rsidRDefault="00AC6E2D" w:rsidP="00E077AA">
            <w:pPr>
              <w:jc w:val="both"/>
              <w:rPr>
                <w:i/>
              </w:rPr>
            </w:pPr>
          </w:p>
          <w:p w:rsidR="0052160D" w:rsidRPr="008E4E70" w:rsidRDefault="00642ABB" w:rsidP="00E077AA">
            <w:pPr>
              <w:jc w:val="both"/>
              <w:rPr>
                <w:i/>
              </w:rPr>
            </w:pPr>
            <w:r w:rsidRPr="008E4E70">
              <w:rPr>
                <w:i/>
              </w:rPr>
              <w:t>____________________</w:t>
            </w:r>
          </w:p>
          <w:p w:rsidR="004115F2" w:rsidRPr="008E4E70" w:rsidRDefault="004115F2" w:rsidP="0052160D"/>
          <w:p w:rsidR="00C31500" w:rsidRPr="008E4E70" w:rsidRDefault="0052160D" w:rsidP="0052160D">
            <w:r w:rsidRPr="008E4E70">
              <w:t>_____________________</w:t>
            </w:r>
          </w:p>
          <w:p w:rsidR="004115F2" w:rsidRPr="008E4E70" w:rsidRDefault="004115F2" w:rsidP="00C31500"/>
          <w:p w:rsidR="0052160D" w:rsidRPr="008E4E70" w:rsidRDefault="00C31500" w:rsidP="00C31500">
            <w:r w:rsidRPr="008E4E70">
              <w:t xml:space="preserve">_____________________     </w:t>
            </w:r>
          </w:p>
        </w:tc>
        <w:tc>
          <w:tcPr>
            <w:tcW w:w="3195" w:type="dxa"/>
          </w:tcPr>
          <w:p w:rsidR="004115F2" w:rsidRPr="008E4E70" w:rsidRDefault="004115F2" w:rsidP="00C31500">
            <w:pPr>
              <w:ind w:firstLine="708"/>
              <w:rPr>
                <w:i/>
              </w:rPr>
            </w:pPr>
          </w:p>
          <w:p w:rsidR="004115F2" w:rsidRPr="008E4E70" w:rsidRDefault="00AA3853" w:rsidP="004115F2">
            <w:r w:rsidRPr="008E4E70">
              <w:rPr>
                <w:i/>
              </w:rPr>
              <w:t xml:space="preserve">         М.Ю. Гераськин</w:t>
            </w:r>
          </w:p>
          <w:p w:rsidR="00AC6E2D" w:rsidRPr="008E4E70" w:rsidRDefault="00AC6E2D" w:rsidP="00AC6E2D">
            <w:pPr>
              <w:ind w:left="640"/>
              <w:jc w:val="both"/>
              <w:rPr>
                <w:i/>
              </w:rPr>
            </w:pPr>
          </w:p>
          <w:p w:rsidR="00AC6E2D" w:rsidRPr="008E4E70" w:rsidRDefault="00C24F39" w:rsidP="00C24F39">
            <w:pPr>
              <w:tabs>
                <w:tab w:val="left" w:pos="605"/>
              </w:tabs>
              <w:jc w:val="both"/>
              <w:rPr>
                <w:i/>
              </w:rPr>
            </w:pPr>
            <w:r>
              <w:rPr>
                <w:i/>
              </w:rPr>
              <w:t xml:space="preserve">        </w:t>
            </w:r>
            <w:r w:rsidR="00AC6E2D" w:rsidRPr="008E4E70">
              <w:rPr>
                <w:i/>
              </w:rPr>
              <w:t>С.В. Замоткина</w:t>
            </w:r>
          </w:p>
          <w:p w:rsidR="004115F2" w:rsidRPr="008E4E70" w:rsidRDefault="004115F2" w:rsidP="004115F2"/>
          <w:p w:rsidR="00642ABB" w:rsidRPr="008E4E70" w:rsidRDefault="00D050C5" w:rsidP="00AC6E2D">
            <w:pPr>
              <w:tabs>
                <w:tab w:val="left" w:pos="697"/>
              </w:tabs>
              <w:rPr>
                <w:i/>
              </w:rPr>
            </w:pPr>
            <w:r w:rsidRPr="008E4E70">
              <w:t xml:space="preserve">      </w:t>
            </w:r>
            <w:r w:rsidR="00AA3853" w:rsidRPr="008E4E70">
              <w:t xml:space="preserve">   </w:t>
            </w:r>
            <w:r w:rsidR="006C2844" w:rsidRPr="008E4E70">
              <w:rPr>
                <w:i/>
              </w:rPr>
              <w:t>О.</w:t>
            </w:r>
            <w:r w:rsidRPr="008E4E70">
              <w:rPr>
                <w:i/>
              </w:rPr>
              <w:t>Ю</w:t>
            </w:r>
            <w:r w:rsidR="006C2844" w:rsidRPr="008E4E70">
              <w:rPr>
                <w:i/>
              </w:rPr>
              <w:t xml:space="preserve">. </w:t>
            </w:r>
            <w:r w:rsidRPr="008E4E70">
              <w:rPr>
                <w:i/>
              </w:rPr>
              <w:t>Фомин</w:t>
            </w:r>
          </w:p>
        </w:tc>
      </w:tr>
      <w:tr w:rsidR="002E0310" w:rsidRPr="008E4E70" w:rsidTr="00415EFF">
        <w:trPr>
          <w:trHeight w:val="594"/>
        </w:trPr>
        <w:tc>
          <w:tcPr>
            <w:tcW w:w="3431" w:type="dxa"/>
          </w:tcPr>
          <w:p w:rsidR="002E0310" w:rsidRDefault="002E0310" w:rsidP="003240A6">
            <w:pPr>
              <w:rPr>
                <w:i/>
              </w:rPr>
            </w:pPr>
          </w:p>
          <w:p w:rsidR="002E0310" w:rsidRPr="008E4E70" w:rsidRDefault="002E0310" w:rsidP="00C24F39">
            <w:r w:rsidRPr="008E4E70">
              <w:rPr>
                <w:i/>
              </w:rPr>
              <w:t>Зав. отделом - провизор</w:t>
            </w:r>
          </w:p>
        </w:tc>
        <w:tc>
          <w:tcPr>
            <w:tcW w:w="3194" w:type="dxa"/>
          </w:tcPr>
          <w:p w:rsidR="002E0310" w:rsidRPr="008E4E70" w:rsidRDefault="002E0310" w:rsidP="003240A6">
            <w:pPr>
              <w:jc w:val="both"/>
              <w:rPr>
                <w:i/>
              </w:rPr>
            </w:pPr>
          </w:p>
          <w:p w:rsidR="002E0310" w:rsidRPr="008E4E70" w:rsidRDefault="002E0310" w:rsidP="003240A6">
            <w:pPr>
              <w:jc w:val="both"/>
              <w:rPr>
                <w:i/>
              </w:rPr>
            </w:pPr>
            <w:r w:rsidRPr="008E4E70">
              <w:rPr>
                <w:i/>
              </w:rPr>
              <w:t>____________________</w:t>
            </w:r>
          </w:p>
          <w:p w:rsidR="002E0310" w:rsidRPr="008E4E70" w:rsidRDefault="002E0310" w:rsidP="003240A6"/>
          <w:p w:rsidR="002E0310" w:rsidRPr="008E4E70" w:rsidRDefault="002E0310" w:rsidP="003240A6">
            <w:pPr>
              <w:tabs>
                <w:tab w:val="left" w:pos="2214"/>
              </w:tabs>
            </w:pPr>
            <w:r w:rsidRPr="008E4E70">
              <w:tab/>
            </w:r>
          </w:p>
        </w:tc>
        <w:tc>
          <w:tcPr>
            <w:tcW w:w="3195" w:type="dxa"/>
          </w:tcPr>
          <w:p w:rsidR="002E0310" w:rsidRPr="008E4E70" w:rsidRDefault="002E0310" w:rsidP="003240A6">
            <w:pPr>
              <w:ind w:left="640"/>
              <w:jc w:val="both"/>
              <w:rPr>
                <w:i/>
              </w:rPr>
            </w:pPr>
          </w:p>
          <w:p w:rsidR="002E0310" w:rsidRPr="008E4E70" w:rsidRDefault="002E0310" w:rsidP="00C24F39">
            <w:pPr>
              <w:jc w:val="both"/>
              <w:rPr>
                <w:i/>
              </w:rPr>
            </w:pPr>
            <w:r w:rsidRPr="008E4E70">
              <w:rPr>
                <w:i/>
              </w:rPr>
              <w:t xml:space="preserve">         Н.А. Люлина</w:t>
            </w:r>
          </w:p>
        </w:tc>
      </w:tr>
      <w:tr w:rsidR="002E0310" w:rsidRPr="00E077AA" w:rsidTr="003E2871">
        <w:trPr>
          <w:trHeight w:val="329"/>
        </w:trPr>
        <w:tc>
          <w:tcPr>
            <w:tcW w:w="3431" w:type="dxa"/>
          </w:tcPr>
          <w:p w:rsidR="002E0310" w:rsidRPr="008E4E70" w:rsidRDefault="002E0310" w:rsidP="00532839">
            <w:pPr>
              <w:rPr>
                <w:i/>
              </w:rPr>
            </w:pPr>
            <w:r w:rsidRPr="008E4E70">
              <w:rPr>
                <w:i/>
              </w:rPr>
              <w:t>Оператор ЭВМ</w:t>
            </w:r>
          </w:p>
        </w:tc>
        <w:tc>
          <w:tcPr>
            <w:tcW w:w="3194" w:type="dxa"/>
          </w:tcPr>
          <w:p w:rsidR="002E0310" w:rsidRPr="008E4E70" w:rsidRDefault="002E0310" w:rsidP="00532839">
            <w:r w:rsidRPr="008E4E70">
              <w:t>_____________________</w:t>
            </w:r>
          </w:p>
        </w:tc>
        <w:tc>
          <w:tcPr>
            <w:tcW w:w="3195" w:type="dxa"/>
          </w:tcPr>
          <w:p w:rsidR="002E0310" w:rsidRPr="008E4E70" w:rsidRDefault="002E0310" w:rsidP="00C24F39">
            <w:pPr>
              <w:jc w:val="both"/>
              <w:rPr>
                <w:i/>
              </w:rPr>
            </w:pPr>
            <w:r w:rsidRPr="008E4E70">
              <w:rPr>
                <w:i/>
              </w:rPr>
              <w:t xml:space="preserve"> </w:t>
            </w:r>
            <w:r w:rsidR="00C24F39">
              <w:rPr>
                <w:i/>
              </w:rPr>
              <w:t xml:space="preserve"> </w:t>
            </w:r>
            <w:r w:rsidRPr="008E4E70">
              <w:rPr>
                <w:i/>
              </w:rPr>
              <w:t xml:space="preserve">       Е.В. Малыгина</w:t>
            </w:r>
          </w:p>
        </w:tc>
      </w:tr>
    </w:tbl>
    <w:p w:rsidR="00181C76" w:rsidRPr="00181C76" w:rsidRDefault="00181C76" w:rsidP="00C31500">
      <w:pPr>
        <w:jc w:val="both"/>
        <w:rPr>
          <w:sz w:val="28"/>
          <w:szCs w:val="28"/>
        </w:rPr>
      </w:pPr>
    </w:p>
    <w:sectPr w:rsidR="00181C76" w:rsidRPr="00181C76" w:rsidSect="008E4E70">
      <w:pgSz w:w="11906" w:h="16838"/>
      <w:pgMar w:top="720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56AC6"/>
    <w:multiLevelType w:val="multilevel"/>
    <w:tmpl w:val="AE966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81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8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20" w:hanging="2160"/>
      </w:pPr>
      <w:rPr>
        <w:rFonts w:hint="default"/>
      </w:rPr>
    </w:lvl>
  </w:abstractNum>
  <w:abstractNum w:abstractNumId="1">
    <w:nsid w:val="16033817"/>
    <w:multiLevelType w:val="hybridMultilevel"/>
    <w:tmpl w:val="EF2AB772"/>
    <w:lvl w:ilvl="0" w:tplc="0419000F">
      <w:start w:val="1"/>
      <w:numFmt w:val="decimal"/>
      <w:lvlText w:val="%1."/>
      <w:lvlJc w:val="left"/>
      <w:pPr>
        <w:tabs>
          <w:tab w:val="num" w:pos="1410"/>
        </w:tabs>
        <w:ind w:left="141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2">
    <w:nsid w:val="1CF516DA"/>
    <w:multiLevelType w:val="hybridMultilevel"/>
    <w:tmpl w:val="9A48369A"/>
    <w:lvl w:ilvl="0" w:tplc="477CE256">
      <w:start w:val="1"/>
      <w:numFmt w:val="decimal"/>
      <w:lvlText w:val="%1."/>
      <w:lvlJc w:val="left"/>
      <w:pPr>
        <w:tabs>
          <w:tab w:val="num" w:pos="1515"/>
        </w:tabs>
        <w:ind w:left="151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031DAC"/>
    <w:rsid w:val="0000370E"/>
    <w:rsid w:val="00031DAC"/>
    <w:rsid w:val="00060D0F"/>
    <w:rsid w:val="00080792"/>
    <w:rsid w:val="00084E52"/>
    <w:rsid w:val="000A2DC7"/>
    <w:rsid w:val="000A405A"/>
    <w:rsid w:val="000B0FAB"/>
    <w:rsid w:val="000B5D1A"/>
    <w:rsid w:val="000D2529"/>
    <w:rsid w:val="00127D8F"/>
    <w:rsid w:val="001400FA"/>
    <w:rsid w:val="00181C76"/>
    <w:rsid w:val="00182A6D"/>
    <w:rsid w:val="0018328D"/>
    <w:rsid w:val="0019563C"/>
    <w:rsid w:val="001A7730"/>
    <w:rsid w:val="001C0627"/>
    <w:rsid w:val="001F6300"/>
    <w:rsid w:val="0023031A"/>
    <w:rsid w:val="00231319"/>
    <w:rsid w:val="00235481"/>
    <w:rsid w:val="002359FA"/>
    <w:rsid w:val="00256C55"/>
    <w:rsid w:val="00295359"/>
    <w:rsid w:val="002B57CE"/>
    <w:rsid w:val="002B59AC"/>
    <w:rsid w:val="002D6747"/>
    <w:rsid w:val="002E0310"/>
    <w:rsid w:val="002F1B56"/>
    <w:rsid w:val="00305282"/>
    <w:rsid w:val="00337421"/>
    <w:rsid w:val="0034563D"/>
    <w:rsid w:val="003B510E"/>
    <w:rsid w:val="003E2871"/>
    <w:rsid w:val="00403B27"/>
    <w:rsid w:val="00404635"/>
    <w:rsid w:val="004115F2"/>
    <w:rsid w:val="00415876"/>
    <w:rsid w:val="00415EFF"/>
    <w:rsid w:val="004409F6"/>
    <w:rsid w:val="0044157A"/>
    <w:rsid w:val="00450072"/>
    <w:rsid w:val="004B0AFA"/>
    <w:rsid w:val="004C52C9"/>
    <w:rsid w:val="004C615C"/>
    <w:rsid w:val="0052160D"/>
    <w:rsid w:val="0052778A"/>
    <w:rsid w:val="0054208B"/>
    <w:rsid w:val="005727CB"/>
    <w:rsid w:val="0057779E"/>
    <w:rsid w:val="005B3750"/>
    <w:rsid w:val="005F0782"/>
    <w:rsid w:val="00637A29"/>
    <w:rsid w:val="00642ABB"/>
    <w:rsid w:val="006714F3"/>
    <w:rsid w:val="006913AE"/>
    <w:rsid w:val="006C2844"/>
    <w:rsid w:val="006C408D"/>
    <w:rsid w:val="006E35C8"/>
    <w:rsid w:val="00764629"/>
    <w:rsid w:val="007828C4"/>
    <w:rsid w:val="00784ADD"/>
    <w:rsid w:val="0078750F"/>
    <w:rsid w:val="007F53D6"/>
    <w:rsid w:val="00841763"/>
    <w:rsid w:val="00854BFA"/>
    <w:rsid w:val="00866FEA"/>
    <w:rsid w:val="0087366D"/>
    <w:rsid w:val="00881103"/>
    <w:rsid w:val="008B0008"/>
    <w:rsid w:val="008E4E70"/>
    <w:rsid w:val="009658AA"/>
    <w:rsid w:val="00994D41"/>
    <w:rsid w:val="009A4E96"/>
    <w:rsid w:val="009C1350"/>
    <w:rsid w:val="009F727B"/>
    <w:rsid w:val="00A63656"/>
    <w:rsid w:val="00A6376C"/>
    <w:rsid w:val="00A84B4F"/>
    <w:rsid w:val="00A87DB6"/>
    <w:rsid w:val="00AA3853"/>
    <w:rsid w:val="00AC6E2D"/>
    <w:rsid w:val="00AD23CA"/>
    <w:rsid w:val="00AE2D91"/>
    <w:rsid w:val="00BB39EA"/>
    <w:rsid w:val="00BE1E76"/>
    <w:rsid w:val="00C1629F"/>
    <w:rsid w:val="00C24F39"/>
    <w:rsid w:val="00C31500"/>
    <w:rsid w:val="00C61CF3"/>
    <w:rsid w:val="00C9553C"/>
    <w:rsid w:val="00C9784D"/>
    <w:rsid w:val="00CA4725"/>
    <w:rsid w:val="00CF2EC0"/>
    <w:rsid w:val="00CF6F1C"/>
    <w:rsid w:val="00D00404"/>
    <w:rsid w:val="00D050C5"/>
    <w:rsid w:val="00D13846"/>
    <w:rsid w:val="00D7003A"/>
    <w:rsid w:val="00D73101"/>
    <w:rsid w:val="00DD6EB3"/>
    <w:rsid w:val="00DF18C8"/>
    <w:rsid w:val="00E077AA"/>
    <w:rsid w:val="00E204CF"/>
    <w:rsid w:val="00ED09AD"/>
    <w:rsid w:val="00ED1D08"/>
    <w:rsid w:val="00EE0DE3"/>
    <w:rsid w:val="00EE14F3"/>
    <w:rsid w:val="00EF6465"/>
    <w:rsid w:val="00F35024"/>
    <w:rsid w:val="00F47590"/>
    <w:rsid w:val="00F660EF"/>
    <w:rsid w:val="00F95575"/>
    <w:rsid w:val="00FB0163"/>
    <w:rsid w:val="00FC1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C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31D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84E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578C0-2D83-4CE3-BFB8-3023F3A0B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</dc:creator>
  <cp:lastModifiedBy>sarsklad</cp:lastModifiedBy>
  <cp:revision>6</cp:revision>
  <cp:lastPrinted>2019-07-03T07:31:00Z</cp:lastPrinted>
  <dcterms:created xsi:type="dcterms:W3CDTF">2019-07-03T07:10:00Z</dcterms:created>
  <dcterms:modified xsi:type="dcterms:W3CDTF">2019-07-04T06:36:00Z</dcterms:modified>
</cp:coreProperties>
</file>